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A97A" w14:textId="2BABC0DA" w:rsidR="00A8750C" w:rsidRDefault="00A8750C" w:rsidP="00A53D2E">
      <w:pPr>
        <w:tabs>
          <w:tab w:val="left" w:pos="3402"/>
          <w:tab w:val="left" w:pos="6804"/>
        </w:tabs>
        <w:rPr>
          <w:rFonts w:ascii="Arial" w:hAnsi="Arial" w:cs="Arial"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124508" wp14:editId="41E85C8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37640" cy="882650"/>
            <wp:effectExtent l="0" t="0" r="0" b="0"/>
            <wp:wrapNone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9F53D" w14:textId="77777777" w:rsidR="00905C6A" w:rsidRDefault="00905C6A" w:rsidP="00A53D2E">
      <w:pPr>
        <w:tabs>
          <w:tab w:val="left" w:pos="3402"/>
          <w:tab w:val="left" w:pos="6804"/>
        </w:tabs>
        <w:rPr>
          <w:rFonts w:ascii="Arial" w:hAnsi="Arial" w:cs="Arial"/>
          <w:sz w:val="24"/>
          <w:szCs w:val="24"/>
          <w:lang w:val="de-DE"/>
        </w:rPr>
      </w:pPr>
    </w:p>
    <w:p w14:paraId="562ECFC6" w14:textId="77777777" w:rsidR="00905C6A" w:rsidRDefault="00905C6A" w:rsidP="00A53D2E">
      <w:pPr>
        <w:tabs>
          <w:tab w:val="left" w:pos="3402"/>
          <w:tab w:val="left" w:pos="6804"/>
        </w:tabs>
        <w:rPr>
          <w:rFonts w:ascii="Arial" w:hAnsi="Arial" w:cs="Arial"/>
          <w:sz w:val="24"/>
          <w:szCs w:val="24"/>
          <w:lang w:val="de-DE"/>
        </w:rPr>
      </w:pPr>
    </w:p>
    <w:p w14:paraId="1C52E240" w14:textId="77777777" w:rsidR="001E2CEE" w:rsidRDefault="001E2CEE" w:rsidP="00A53D2E">
      <w:pPr>
        <w:tabs>
          <w:tab w:val="left" w:pos="3402"/>
          <w:tab w:val="left" w:pos="6804"/>
        </w:tabs>
        <w:rPr>
          <w:rFonts w:ascii="Arial" w:hAnsi="Arial" w:cs="Arial"/>
          <w:sz w:val="24"/>
          <w:szCs w:val="24"/>
          <w:lang w:val="de-DE"/>
        </w:rPr>
      </w:pPr>
    </w:p>
    <w:p w14:paraId="6BD6553F" w14:textId="0328D62D" w:rsidR="001E2CEE" w:rsidRPr="00980E55" w:rsidRDefault="000A5889" w:rsidP="00A53D2E">
      <w:pPr>
        <w:tabs>
          <w:tab w:val="left" w:pos="3402"/>
          <w:tab w:val="left" w:pos="6804"/>
        </w:tabs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Welche Bedeutung hat ein Verein?</w:t>
      </w:r>
    </w:p>
    <w:p w14:paraId="183E0298" w14:textId="5563A0C5" w:rsidR="001E2CEE" w:rsidRDefault="001E2CEE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 w:rsidRPr="00696532">
        <w:rPr>
          <w:rFonts w:ascii="Arial" w:hAnsi="Arial" w:cs="Arial"/>
          <w:lang w:val="de-DE"/>
        </w:rPr>
        <w:t>Ein Verein ist ein Gemeinschaftsprojekt von Menschen, die sich ohne finanzielle Interessen zusammenschliessen, um gemeinsam</w:t>
      </w:r>
      <w:r w:rsidR="0065640E">
        <w:rPr>
          <w:rFonts w:ascii="Arial" w:hAnsi="Arial" w:cs="Arial"/>
          <w:lang w:val="de-DE"/>
        </w:rPr>
        <w:t>e</w:t>
      </w:r>
      <w:r w:rsidRPr="0069653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Freizeitangebote</w:t>
      </w:r>
      <w:r w:rsidRPr="00696532">
        <w:rPr>
          <w:rFonts w:ascii="Arial" w:hAnsi="Arial" w:cs="Arial"/>
          <w:lang w:val="de-DE"/>
        </w:rPr>
        <w:t xml:space="preserve"> zu ermöglichen.</w:t>
      </w:r>
    </w:p>
    <w:p w14:paraId="1DF63752" w14:textId="2BD1C7BF" w:rsidR="001E2CEE" w:rsidRDefault="001E2CEE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 w:rsidRPr="00696532">
        <w:rPr>
          <w:rFonts w:ascii="Arial" w:hAnsi="Arial" w:cs="Arial"/>
          <w:lang w:val="de-DE"/>
        </w:rPr>
        <w:t xml:space="preserve">Vereine bieten </w:t>
      </w:r>
      <w:r w:rsidR="0065640E" w:rsidRPr="0065640E">
        <w:rPr>
          <w:rFonts w:ascii="Arial" w:hAnsi="Arial" w:cs="Arial"/>
          <w:color w:val="000000" w:themeColor="text1"/>
          <w:lang w:val="de-DE"/>
        </w:rPr>
        <w:t>nebst</w:t>
      </w:r>
      <w:r w:rsidRPr="0065640E">
        <w:rPr>
          <w:rFonts w:ascii="Arial" w:hAnsi="Arial" w:cs="Arial"/>
          <w:color w:val="000000" w:themeColor="text1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der Aktivität </w:t>
      </w:r>
      <w:r w:rsidR="0065640E" w:rsidRPr="0065640E">
        <w:rPr>
          <w:rFonts w:ascii="Arial" w:hAnsi="Arial" w:cs="Arial"/>
          <w:color w:val="000000" w:themeColor="text1"/>
          <w:lang w:val="de-DE"/>
        </w:rPr>
        <w:t xml:space="preserve">auch </w:t>
      </w:r>
      <w:r w:rsidRPr="00696532">
        <w:rPr>
          <w:rFonts w:ascii="Arial" w:hAnsi="Arial" w:cs="Arial"/>
          <w:lang w:val="de-DE"/>
        </w:rPr>
        <w:t>Geselligkeit</w:t>
      </w:r>
      <w:r>
        <w:rPr>
          <w:rFonts w:ascii="Arial" w:hAnsi="Arial" w:cs="Arial"/>
          <w:lang w:val="de-DE"/>
        </w:rPr>
        <w:t xml:space="preserve">, </w:t>
      </w:r>
      <w:r w:rsidR="0065640E" w:rsidRPr="0065640E">
        <w:rPr>
          <w:rFonts w:ascii="Arial" w:hAnsi="Arial" w:cs="Arial"/>
          <w:color w:val="000000" w:themeColor="text1"/>
          <w:lang w:val="de-DE"/>
        </w:rPr>
        <w:t>welche</w:t>
      </w:r>
      <w:r w:rsidRPr="0065640E">
        <w:rPr>
          <w:rFonts w:ascii="Arial" w:hAnsi="Arial" w:cs="Arial"/>
          <w:color w:val="000000" w:themeColor="text1"/>
          <w:lang w:val="de-DE"/>
        </w:rPr>
        <w:t xml:space="preserve"> </w:t>
      </w:r>
      <w:r>
        <w:rPr>
          <w:rFonts w:ascii="Arial" w:hAnsi="Arial" w:cs="Arial"/>
          <w:lang w:val="de-DE"/>
        </w:rPr>
        <w:t>das Vereinsleben bereichern.</w:t>
      </w:r>
      <w:r w:rsidRPr="00696532">
        <w:rPr>
          <w:rFonts w:ascii="Arial" w:hAnsi="Arial" w:cs="Arial"/>
          <w:lang w:val="de-DE"/>
        </w:rPr>
        <w:t xml:space="preserve"> </w:t>
      </w:r>
      <w:r w:rsidR="0043371A">
        <w:rPr>
          <w:rFonts w:ascii="Arial" w:hAnsi="Arial" w:cs="Arial"/>
          <w:lang w:val="de-DE"/>
        </w:rPr>
        <w:t xml:space="preserve">Das bedeutet Zusammenhalt </w:t>
      </w:r>
      <w:r w:rsidR="00B92736">
        <w:rPr>
          <w:rFonts w:ascii="Arial" w:hAnsi="Arial" w:cs="Arial"/>
          <w:lang w:val="de-DE"/>
        </w:rPr>
        <w:t xml:space="preserve">und Gemeinschaft </w:t>
      </w:r>
      <w:r w:rsidR="0043371A">
        <w:rPr>
          <w:rFonts w:ascii="Arial" w:hAnsi="Arial" w:cs="Arial"/>
          <w:lang w:val="de-DE"/>
        </w:rPr>
        <w:t xml:space="preserve">auch in </w:t>
      </w:r>
      <w:r w:rsidR="0043371A" w:rsidRPr="0065640E">
        <w:rPr>
          <w:rFonts w:ascii="Arial" w:hAnsi="Arial" w:cs="Arial"/>
          <w:color w:val="000000" w:themeColor="text1"/>
          <w:lang w:val="de-DE"/>
        </w:rPr>
        <w:t xml:space="preserve">schwierigen </w:t>
      </w:r>
      <w:r w:rsidR="0043371A">
        <w:rPr>
          <w:rFonts w:ascii="Arial" w:hAnsi="Arial" w:cs="Arial"/>
          <w:lang w:val="de-DE"/>
        </w:rPr>
        <w:t xml:space="preserve">Zeiten. </w:t>
      </w:r>
      <w:r>
        <w:rPr>
          <w:rFonts w:ascii="Arial" w:hAnsi="Arial" w:cs="Arial"/>
          <w:lang w:val="de-DE"/>
        </w:rPr>
        <w:t xml:space="preserve">Sie organisieren eigene </w:t>
      </w:r>
      <w:r w:rsidRPr="00696532">
        <w:rPr>
          <w:rFonts w:ascii="Arial" w:hAnsi="Arial" w:cs="Arial"/>
          <w:lang w:val="de-DE"/>
        </w:rPr>
        <w:t>Anlässe</w:t>
      </w:r>
      <w:r w:rsidR="00145257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>helfen bei Anlässen, um die Vereinskasse aufzubessern</w:t>
      </w:r>
      <w:r w:rsidR="0014525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Pr="00696532">
        <w:rPr>
          <w:rFonts w:ascii="Arial" w:hAnsi="Arial" w:cs="Arial"/>
          <w:lang w:val="de-DE"/>
        </w:rPr>
        <w:t xml:space="preserve"> </w:t>
      </w:r>
    </w:p>
    <w:p w14:paraId="09B4FDD0" w14:textId="26F85461" w:rsidR="001E2CEE" w:rsidRPr="00696532" w:rsidRDefault="00CE1CC0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Wer möchte</w:t>
      </w:r>
      <w:r w:rsidR="0065640E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kann schnell Verant</w:t>
      </w:r>
      <w:r w:rsidR="00F47056">
        <w:rPr>
          <w:rFonts w:ascii="Arial" w:hAnsi="Arial" w:cs="Arial"/>
          <w:lang w:val="de-DE"/>
        </w:rPr>
        <w:t xml:space="preserve">wortung übernehmen </w:t>
      </w:r>
      <w:r w:rsidR="00CF3964">
        <w:rPr>
          <w:rFonts w:ascii="Arial" w:hAnsi="Arial" w:cs="Arial"/>
          <w:lang w:val="de-DE"/>
        </w:rPr>
        <w:t>und wichtige Aufgaben erfüllen</w:t>
      </w:r>
      <w:r w:rsidR="00A27053">
        <w:rPr>
          <w:rFonts w:ascii="Arial" w:hAnsi="Arial" w:cs="Arial"/>
          <w:lang w:val="de-DE"/>
        </w:rPr>
        <w:t xml:space="preserve">, die nicht nur für das Vereinsleben </w:t>
      </w:r>
      <w:r w:rsidR="005C17E8">
        <w:rPr>
          <w:rFonts w:ascii="Arial" w:hAnsi="Arial" w:cs="Arial"/>
          <w:lang w:val="de-DE"/>
        </w:rPr>
        <w:t xml:space="preserve">bereichernd sind, sondern auch </w:t>
      </w:r>
      <w:r w:rsidR="005C7B74">
        <w:rPr>
          <w:rFonts w:ascii="Arial" w:hAnsi="Arial" w:cs="Arial"/>
          <w:lang w:val="de-DE"/>
        </w:rPr>
        <w:t>Kompetenzen und Fähigkeiten schulen.</w:t>
      </w:r>
      <w:r w:rsidR="005C17E8">
        <w:rPr>
          <w:rFonts w:ascii="Arial" w:hAnsi="Arial" w:cs="Arial"/>
          <w:lang w:val="de-DE"/>
        </w:rPr>
        <w:t xml:space="preserve"> </w:t>
      </w:r>
      <w:r w:rsidR="000473F2">
        <w:rPr>
          <w:rFonts w:ascii="Arial" w:hAnsi="Arial" w:cs="Arial"/>
          <w:lang w:val="de-DE"/>
        </w:rPr>
        <w:t>Vereine sind wichtig für die Gemeinden</w:t>
      </w:r>
      <w:r w:rsidR="000473F2" w:rsidRPr="00696532">
        <w:rPr>
          <w:rFonts w:ascii="Arial" w:hAnsi="Arial" w:cs="Arial"/>
          <w:lang w:val="de-DE"/>
        </w:rPr>
        <w:t xml:space="preserve">, denn wer neu in ein Dorf zieht, </w:t>
      </w:r>
      <w:r w:rsidR="007D4C5E" w:rsidRPr="00696532">
        <w:rPr>
          <w:rFonts w:ascii="Arial" w:hAnsi="Arial" w:cs="Arial"/>
          <w:lang w:val="de-DE"/>
        </w:rPr>
        <w:t xml:space="preserve">wird wegen des </w:t>
      </w:r>
      <w:r w:rsidR="00D815EE" w:rsidRPr="00696532">
        <w:rPr>
          <w:rFonts w:ascii="Arial" w:hAnsi="Arial" w:cs="Arial"/>
          <w:lang w:val="de-DE"/>
        </w:rPr>
        <w:t>leichten Zugangs erste Bekanntschaften schliessen</w:t>
      </w:r>
      <w:r w:rsidR="00D815EE">
        <w:rPr>
          <w:rFonts w:ascii="Arial" w:hAnsi="Arial" w:cs="Arial"/>
          <w:lang w:val="de-DE"/>
        </w:rPr>
        <w:t xml:space="preserve"> und sich rasch einleben. </w:t>
      </w:r>
      <w:r w:rsidR="0065640E">
        <w:rPr>
          <w:rFonts w:ascii="Arial" w:hAnsi="Arial" w:cs="Arial"/>
          <w:lang w:val="de-DE"/>
        </w:rPr>
        <w:t>Kulturelle</w:t>
      </w:r>
      <w:r w:rsidR="00B9540A">
        <w:rPr>
          <w:rFonts w:ascii="Arial" w:hAnsi="Arial" w:cs="Arial"/>
          <w:lang w:val="de-DE"/>
        </w:rPr>
        <w:t xml:space="preserve"> Anlässe, wie z.B. </w:t>
      </w:r>
      <w:proofErr w:type="spellStart"/>
      <w:r w:rsidR="00B9540A">
        <w:rPr>
          <w:rFonts w:ascii="Arial" w:hAnsi="Arial" w:cs="Arial"/>
          <w:lang w:val="de-DE"/>
        </w:rPr>
        <w:t>Älperchilbi</w:t>
      </w:r>
      <w:proofErr w:type="spellEnd"/>
      <w:r w:rsidR="00B9540A">
        <w:rPr>
          <w:rFonts w:ascii="Arial" w:hAnsi="Arial" w:cs="Arial"/>
          <w:lang w:val="de-DE"/>
        </w:rPr>
        <w:t xml:space="preserve">, </w:t>
      </w:r>
      <w:proofErr w:type="spellStart"/>
      <w:r w:rsidR="00B9540A">
        <w:rPr>
          <w:rFonts w:ascii="Arial" w:hAnsi="Arial" w:cs="Arial"/>
          <w:lang w:val="de-DE"/>
        </w:rPr>
        <w:t>Teffli</w:t>
      </w:r>
      <w:proofErr w:type="spellEnd"/>
      <w:r w:rsidR="00B9540A">
        <w:rPr>
          <w:rFonts w:ascii="Arial" w:hAnsi="Arial" w:cs="Arial"/>
          <w:lang w:val="de-DE"/>
        </w:rPr>
        <w:t>-</w:t>
      </w:r>
      <w:r w:rsidR="0065640E">
        <w:rPr>
          <w:rFonts w:ascii="Arial" w:hAnsi="Arial" w:cs="Arial"/>
          <w:lang w:val="de-DE"/>
        </w:rPr>
        <w:t>R</w:t>
      </w:r>
      <w:r w:rsidR="00B9540A">
        <w:rPr>
          <w:rFonts w:ascii="Arial" w:hAnsi="Arial" w:cs="Arial"/>
          <w:lang w:val="de-DE"/>
        </w:rPr>
        <w:t>ally, Winkelriedfeier etc.</w:t>
      </w:r>
      <w:r w:rsidR="0065640E">
        <w:rPr>
          <w:rFonts w:ascii="Arial" w:hAnsi="Arial" w:cs="Arial"/>
          <w:lang w:val="de-DE"/>
        </w:rPr>
        <w:t xml:space="preserve"> könnten</w:t>
      </w:r>
      <w:r w:rsidR="00B9540A">
        <w:rPr>
          <w:rFonts w:ascii="Arial" w:hAnsi="Arial" w:cs="Arial"/>
          <w:lang w:val="de-DE"/>
        </w:rPr>
        <w:t xml:space="preserve"> ohne den Einsatz der Vereine nicht mehr durchgeführt werden.</w:t>
      </w:r>
    </w:p>
    <w:p w14:paraId="7F79D0CD" w14:textId="42FBABBC" w:rsidR="001E2CEE" w:rsidRDefault="001E2CEE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 w:rsidRPr="00696532">
        <w:rPr>
          <w:rFonts w:ascii="Arial" w:hAnsi="Arial" w:cs="Arial"/>
          <w:lang w:val="de-DE"/>
        </w:rPr>
        <w:t xml:space="preserve">Vereine bieten </w:t>
      </w:r>
      <w:r w:rsidR="007B72F1">
        <w:rPr>
          <w:rFonts w:ascii="Arial" w:hAnsi="Arial" w:cs="Arial"/>
          <w:lang w:val="de-DE"/>
        </w:rPr>
        <w:t xml:space="preserve">auch </w:t>
      </w:r>
      <w:r>
        <w:rPr>
          <w:rFonts w:ascii="Arial" w:hAnsi="Arial" w:cs="Arial"/>
          <w:lang w:val="de-DE"/>
        </w:rPr>
        <w:t xml:space="preserve">für </w:t>
      </w:r>
      <w:r w:rsidRPr="00696532">
        <w:rPr>
          <w:rFonts w:ascii="Arial" w:hAnsi="Arial" w:cs="Arial"/>
          <w:lang w:val="de-DE"/>
        </w:rPr>
        <w:t>Kinder</w:t>
      </w:r>
      <w:r>
        <w:rPr>
          <w:rFonts w:ascii="Arial" w:hAnsi="Arial" w:cs="Arial"/>
          <w:lang w:val="de-DE"/>
        </w:rPr>
        <w:t xml:space="preserve"> und Jugendliche</w:t>
      </w:r>
      <w:r w:rsidR="007B72F1" w:rsidRPr="007B72F1">
        <w:rPr>
          <w:rFonts w:ascii="Arial" w:hAnsi="Arial" w:cs="Arial"/>
          <w:lang w:val="de-DE"/>
        </w:rPr>
        <w:t xml:space="preserve"> </w:t>
      </w:r>
      <w:r w:rsidR="0065640E">
        <w:rPr>
          <w:rFonts w:ascii="Arial" w:hAnsi="Arial" w:cs="Arial"/>
          <w:lang w:val="de-DE"/>
        </w:rPr>
        <w:t xml:space="preserve">viele unterschiedliche </w:t>
      </w:r>
      <w:r w:rsidR="007B72F1" w:rsidRPr="00696532">
        <w:rPr>
          <w:rFonts w:ascii="Arial" w:hAnsi="Arial" w:cs="Arial"/>
          <w:lang w:val="de-DE"/>
        </w:rPr>
        <w:t>Lernfelder</w:t>
      </w:r>
      <w:r>
        <w:rPr>
          <w:rFonts w:ascii="Arial" w:hAnsi="Arial" w:cs="Arial"/>
          <w:lang w:val="de-DE"/>
        </w:rPr>
        <w:t>. Sie gewinnen soziale Kompetenzen durch ehrenamtliche Mitarbeit</w:t>
      </w:r>
      <w:r w:rsidR="0065640E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lernen sich durchzusetzen</w:t>
      </w:r>
      <w:r w:rsidR="0065640E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sich in Diskussionen zu behaupten, Kompromisse zu schliessen</w:t>
      </w:r>
      <w:r w:rsidR="0065640E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>Verantwortung zu übernehmen</w:t>
      </w:r>
      <w:r w:rsidR="0065640E">
        <w:rPr>
          <w:rFonts w:ascii="Arial" w:hAnsi="Arial" w:cs="Arial"/>
          <w:lang w:val="de-DE"/>
        </w:rPr>
        <w:t>.</w:t>
      </w:r>
    </w:p>
    <w:p w14:paraId="1BA68A3A" w14:textId="77777777" w:rsidR="00905C6A" w:rsidRDefault="00905C6A" w:rsidP="00A53D2E">
      <w:pPr>
        <w:tabs>
          <w:tab w:val="left" w:pos="3402"/>
          <w:tab w:val="left" w:pos="6804"/>
        </w:tabs>
        <w:rPr>
          <w:rFonts w:ascii="Arial" w:hAnsi="Arial" w:cs="Arial"/>
          <w:sz w:val="24"/>
          <w:szCs w:val="24"/>
          <w:lang w:val="de-DE"/>
        </w:rPr>
      </w:pPr>
    </w:p>
    <w:p w14:paraId="53EE5B66" w14:textId="77777777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</w:p>
    <w:p w14:paraId="7A3542AD" w14:textId="77777777" w:rsidR="007F7DE1" w:rsidRPr="00A566B2" w:rsidRDefault="007F7DE1" w:rsidP="00A53D2E">
      <w:pPr>
        <w:tabs>
          <w:tab w:val="left" w:pos="3402"/>
          <w:tab w:val="left" w:pos="6804"/>
        </w:tabs>
        <w:rPr>
          <w:rFonts w:ascii="Arial" w:hAnsi="Arial" w:cs="Arial"/>
          <w:b/>
          <w:bCs/>
          <w:lang w:val="de-DE"/>
        </w:rPr>
      </w:pPr>
      <w:r w:rsidRPr="00A566B2">
        <w:rPr>
          <w:rFonts w:ascii="Arial" w:hAnsi="Arial" w:cs="Arial"/>
          <w:b/>
          <w:bCs/>
          <w:lang w:val="de-DE"/>
        </w:rPr>
        <w:t xml:space="preserve">Wollen wir gemeinsam den Weg des Vereinslebens weitergehen, den Kindern und Jugendlichen die Werte vermitteln und als Vorbilder vorangehen? </w:t>
      </w:r>
    </w:p>
    <w:p w14:paraId="684BD2E4" w14:textId="77777777" w:rsidR="007F7DE1" w:rsidRDefault="007F7DE1" w:rsidP="00A53D2E">
      <w:pPr>
        <w:tabs>
          <w:tab w:val="left" w:pos="3402"/>
          <w:tab w:val="left" w:pos="6804"/>
        </w:tabs>
        <w:rPr>
          <w:rFonts w:ascii="Arial" w:hAnsi="Arial" w:cs="Arial"/>
          <w:b/>
          <w:bCs/>
          <w:lang w:val="de-DE"/>
        </w:rPr>
      </w:pPr>
      <w:r w:rsidRPr="00A566B2">
        <w:rPr>
          <w:rFonts w:ascii="Arial" w:hAnsi="Arial" w:cs="Arial"/>
          <w:b/>
          <w:bCs/>
          <w:lang w:val="de-DE"/>
        </w:rPr>
        <w:t>Miteinander ist füreinander!</w:t>
      </w:r>
    </w:p>
    <w:p w14:paraId="3FE67255" w14:textId="0FD5F4AE" w:rsidR="007F7DE1" w:rsidRPr="0002504C" w:rsidRDefault="007F7DE1" w:rsidP="00A53D2E">
      <w:pPr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 w:rsidRPr="0002504C">
        <w:rPr>
          <w:rFonts w:ascii="Arial" w:hAnsi="Arial" w:cs="Arial"/>
          <w:lang w:val="de-DE"/>
        </w:rPr>
        <w:t xml:space="preserve">Ennetmoos, </w:t>
      </w:r>
      <w:r w:rsidR="00C87DD5">
        <w:rPr>
          <w:rFonts w:ascii="Arial" w:hAnsi="Arial" w:cs="Arial"/>
          <w:lang w:val="de-DE"/>
        </w:rPr>
        <w:t xml:space="preserve">Oktober </w:t>
      </w:r>
      <w:r w:rsidRPr="0002504C">
        <w:rPr>
          <w:rFonts w:ascii="Arial" w:hAnsi="Arial" w:cs="Arial"/>
          <w:lang w:val="de-DE"/>
        </w:rPr>
        <w:t>2023</w:t>
      </w:r>
    </w:p>
    <w:p w14:paraId="06BD0A3D" w14:textId="77777777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</w:p>
    <w:p w14:paraId="1D3E7418" w14:textId="34EAEC62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Geschätzte</w:t>
      </w:r>
      <w:r w:rsidR="00FD4967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 </w:t>
      </w:r>
      <w:r w:rsidR="00257A06">
        <w:rPr>
          <w:rFonts w:ascii="Arial" w:hAnsi="Arial" w:cs="Arial"/>
          <w:lang w:val="de-DE"/>
        </w:rPr>
        <w:t>Mitglied</w:t>
      </w:r>
    </w:p>
    <w:p w14:paraId="7FF87D74" w14:textId="77777777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</w:p>
    <w:p w14:paraId="7AF1C8F1" w14:textId="4BF81A0C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Vorstand setzt sich intensiv mit der Zukunft des TV Ennetmoos auseinander. Dabei sind wir auf </w:t>
      </w:r>
      <w:r w:rsidR="00FD4967">
        <w:rPr>
          <w:rFonts w:ascii="Arial" w:hAnsi="Arial" w:cs="Arial"/>
          <w:lang w:val="de-DE"/>
        </w:rPr>
        <w:t>deine</w:t>
      </w:r>
      <w:r>
        <w:rPr>
          <w:rFonts w:ascii="Arial" w:hAnsi="Arial" w:cs="Arial"/>
          <w:lang w:val="de-DE"/>
        </w:rPr>
        <w:t xml:space="preserve"> Mithilfe angewiesen. Wir bitten </w:t>
      </w:r>
      <w:r w:rsidR="00FD4967">
        <w:rPr>
          <w:rFonts w:ascii="Arial" w:hAnsi="Arial" w:cs="Arial"/>
          <w:lang w:val="de-DE"/>
        </w:rPr>
        <w:t>dich</w:t>
      </w:r>
      <w:r>
        <w:rPr>
          <w:rFonts w:ascii="Arial" w:hAnsi="Arial" w:cs="Arial"/>
          <w:lang w:val="de-DE"/>
        </w:rPr>
        <w:t>, die gestellten Fra</w:t>
      </w:r>
      <w:r w:rsidR="00B76AEA">
        <w:rPr>
          <w:rFonts w:ascii="Arial" w:hAnsi="Arial" w:cs="Arial"/>
          <w:lang w:val="de-DE"/>
        </w:rPr>
        <w:t>gen</w:t>
      </w:r>
      <w:r>
        <w:rPr>
          <w:rFonts w:ascii="Arial" w:hAnsi="Arial" w:cs="Arial"/>
          <w:lang w:val="de-DE"/>
        </w:rPr>
        <w:t xml:space="preserve"> </w:t>
      </w:r>
      <w:r w:rsidR="00BE41D5">
        <w:rPr>
          <w:rFonts w:ascii="Arial" w:hAnsi="Arial" w:cs="Arial"/>
          <w:lang w:val="de-DE"/>
        </w:rPr>
        <w:t>zu beantworten</w:t>
      </w:r>
      <w:r w:rsidR="00257A0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und d</w:t>
      </w:r>
      <w:r w:rsidR="00957F5C">
        <w:rPr>
          <w:rFonts w:ascii="Arial" w:hAnsi="Arial" w:cs="Arial"/>
          <w:lang w:val="de-DE"/>
        </w:rPr>
        <w:t>eine</w:t>
      </w:r>
      <w:r>
        <w:rPr>
          <w:rFonts w:ascii="Arial" w:hAnsi="Arial" w:cs="Arial"/>
          <w:lang w:val="de-DE"/>
        </w:rPr>
        <w:t xml:space="preserve"> Meinung frei zu Papier zu bringen.</w:t>
      </w:r>
    </w:p>
    <w:p w14:paraId="28B6C4DB" w14:textId="77777777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</w:p>
    <w:p w14:paraId="3D0387D4" w14:textId="021541FE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Rückgabe des </w:t>
      </w:r>
      <w:r w:rsidR="004632E4">
        <w:rPr>
          <w:rFonts w:ascii="Arial" w:hAnsi="Arial" w:cs="Arial"/>
          <w:lang w:val="de-DE"/>
        </w:rPr>
        <w:t>Fragebogens</w:t>
      </w:r>
      <w:r>
        <w:rPr>
          <w:rFonts w:ascii="Arial" w:hAnsi="Arial" w:cs="Arial"/>
          <w:lang w:val="de-DE"/>
        </w:rPr>
        <w:t xml:space="preserve"> erwarten wir bis spätestens am </w:t>
      </w:r>
      <w:r w:rsidR="00957F5C">
        <w:rPr>
          <w:rFonts w:ascii="Arial" w:hAnsi="Arial" w:cs="Arial"/>
          <w:lang w:val="de-DE"/>
        </w:rPr>
        <w:t>30.</w:t>
      </w:r>
      <w:r w:rsidR="004632E4">
        <w:rPr>
          <w:rFonts w:ascii="Arial" w:hAnsi="Arial" w:cs="Arial"/>
          <w:lang w:val="de-DE"/>
        </w:rPr>
        <w:t xml:space="preserve"> November </w:t>
      </w:r>
      <w:r>
        <w:rPr>
          <w:rFonts w:ascii="Arial" w:hAnsi="Arial" w:cs="Arial"/>
          <w:lang w:val="de-DE"/>
        </w:rPr>
        <w:t>2023</w:t>
      </w:r>
      <w:r w:rsidR="004632E4">
        <w:rPr>
          <w:rFonts w:ascii="Arial" w:hAnsi="Arial" w:cs="Arial"/>
          <w:lang w:val="de-DE"/>
        </w:rPr>
        <w:t xml:space="preserve"> a</w:t>
      </w:r>
      <w:r>
        <w:rPr>
          <w:rFonts w:ascii="Arial" w:hAnsi="Arial" w:cs="Arial"/>
          <w:lang w:val="de-DE"/>
        </w:rPr>
        <w:t xml:space="preserve">n </w:t>
      </w:r>
      <w:r w:rsidR="00957F5C">
        <w:rPr>
          <w:rFonts w:ascii="Arial" w:hAnsi="Arial" w:cs="Arial"/>
          <w:lang w:val="de-DE"/>
        </w:rPr>
        <w:t>d</w:t>
      </w:r>
      <w:r w:rsidR="0006324C">
        <w:rPr>
          <w:rFonts w:ascii="Arial" w:hAnsi="Arial" w:cs="Arial"/>
          <w:lang w:val="de-DE"/>
        </w:rPr>
        <w:t>as</w:t>
      </w:r>
      <w:r w:rsidR="00957F5C">
        <w:rPr>
          <w:rFonts w:ascii="Arial" w:hAnsi="Arial" w:cs="Arial"/>
          <w:lang w:val="de-DE"/>
        </w:rPr>
        <w:t xml:space="preserve"> Vorstands</w:t>
      </w:r>
      <w:r w:rsidR="0006324C">
        <w:rPr>
          <w:rFonts w:ascii="Arial" w:hAnsi="Arial" w:cs="Arial"/>
          <w:lang w:val="de-DE"/>
        </w:rPr>
        <w:t>team</w:t>
      </w:r>
      <w:r w:rsidR="004632E4">
        <w:rPr>
          <w:rFonts w:ascii="Arial" w:hAnsi="Arial" w:cs="Arial"/>
          <w:lang w:val="de-DE"/>
        </w:rPr>
        <w:t xml:space="preserve"> oder die</w:t>
      </w:r>
      <w:r w:rsidR="00957F5C">
        <w:rPr>
          <w:rFonts w:ascii="Arial" w:hAnsi="Arial" w:cs="Arial"/>
          <w:lang w:val="de-DE"/>
        </w:rPr>
        <w:t xml:space="preserve"> </w:t>
      </w:r>
      <w:r w:rsidR="0006324C">
        <w:rPr>
          <w:rFonts w:ascii="Arial" w:hAnsi="Arial" w:cs="Arial"/>
          <w:lang w:val="de-DE"/>
        </w:rPr>
        <w:t>Riegenleitungen</w:t>
      </w:r>
      <w:r w:rsidR="004632E4">
        <w:rPr>
          <w:rFonts w:ascii="Arial" w:hAnsi="Arial" w:cs="Arial"/>
          <w:lang w:val="de-DE"/>
        </w:rPr>
        <w:t>. An</w:t>
      </w:r>
      <w:r w:rsidR="00CE55FB">
        <w:rPr>
          <w:rFonts w:ascii="Arial" w:hAnsi="Arial" w:cs="Arial"/>
          <w:lang w:val="de-DE"/>
        </w:rPr>
        <w:t xml:space="preserve"> der GV steht ein Briefkasten</w:t>
      </w:r>
      <w:r w:rsidR="004632E4">
        <w:rPr>
          <w:rFonts w:ascii="Arial" w:hAnsi="Arial" w:cs="Arial"/>
          <w:lang w:val="de-DE"/>
        </w:rPr>
        <w:t xml:space="preserve"> zum Einwerfen</w:t>
      </w:r>
      <w:r w:rsidR="00CE55FB">
        <w:rPr>
          <w:rFonts w:ascii="Arial" w:hAnsi="Arial" w:cs="Arial"/>
          <w:lang w:val="de-DE"/>
        </w:rPr>
        <w:t xml:space="preserve"> bereit.</w:t>
      </w:r>
    </w:p>
    <w:p w14:paraId="48F8888E" w14:textId="77777777" w:rsidR="00F178A3" w:rsidRDefault="00F178A3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</w:p>
    <w:p w14:paraId="4B7EA00A" w14:textId="77777777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</w:p>
    <w:p w14:paraId="53CE792C" w14:textId="6B704512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Herzlichen Dank für </w:t>
      </w:r>
      <w:r w:rsidR="007F00D1">
        <w:rPr>
          <w:rFonts w:ascii="Arial" w:hAnsi="Arial" w:cs="Arial"/>
          <w:lang w:val="de-DE"/>
        </w:rPr>
        <w:t>deine</w:t>
      </w:r>
      <w:r>
        <w:rPr>
          <w:rFonts w:ascii="Arial" w:hAnsi="Arial" w:cs="Arial"/>
          <w:lang w:val="de-DE"/>
        </w:rPr>
        <w:t xml:space="preserve"> Mitwirkung.</w:t>
      </w:r>
    </w:p>
    <w:p w14:paraId="330B6926" w14:textId="77777777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</w:p>
    <w:p w14:paraId="57CD9A50" w14:textId="77777777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Sportliche </w:t>
      </w:r>
      <w:proofErr w:type="spellStart"/>
      <w:r>
        <w:rPr>
          <w:rFonts w:ascii="Arial" w:hAnsi="Arial" w:cs="Arial"/>
          <w:lang w:val="de-DE"/>
        </w:rPr>
        <w:t>Grüsse</w:t>
      </w:r>
      <w:proofErr w:type="spellEnd"/>
    </w:p>
    <w:p w14:paraId="471F0A54" w14:textId="69191199" w:rsidR="00F178A3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Vorstand TV</w:t>
      </w:r>
      <w:r w:rsidR="00CE55F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</w:t>
      </w:r>
      <w:r w:rsidR="00CE55FB">
        <w:rPr>
          <w:rFonts w:ascii="Arial" w:hAnsi="Arial" w:cs="Arial"/>
          <w:lang w:val="de-DE"/>
        </w:rPr>
        <w:t>nnetmoos</w:t>
      </w:r>
    </w:p>
    <w:p w14:paraId="47E1CC02" w14:textId="77777777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</w:p>
    <w:p w14:paraId="3C5C3A66" w14:textId="77777777" w:rsidR="007F7DE1" w:rsidRDefault="007F7DE1" w:rsidP="00A53D2E">
      <w:pPr>
        <w:pStyle w:val="KeinLeerraum"/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Präsidentin Rosalie Barmettler</w:t>
      </w:r>
    </w:p>
    <w:p w14:paraId="019E0976" w14:textId="77777777" w:rsidR="007F7DE1" w:rsidRDefault="007F7DE1" w:rsidP="00A53D2E">
      <w:pPr>
        <w:tabs>
          <w:tab w:val="left" w:pos="3402"/>
          <w:tab w:val="left" w:pos="6804"/>
        </w:tabs>
        <w:rPr>
          <w:rFonts w:ascii="Arial" w:hAnsi="Arial" w:cs="Arial"/>
          <w:sz w:val="24"/>
          <w:szCs w:val="24"/>
          <w:lang w:val="de-DE"/>
        </w:rPr>
      </w:pPr>
    </w:p>
    <w:p w14:paraId="32A8B462" w14:textId="75D09A3A" w:rsidR="007F7DE1" w:rsidRDefault="006D1242" w:rsidP="00A53D2E">
      <w:pPr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 w:rsidRPr="00257A06">
        <w:rPr>
          <w:rFonts w:ascii="Arial" w:hAnsi="Arial" w:cs="Arial"/>
          <w:lang w:val="de-DE"/>
        </w:rPr>
        <w:t>Umfrage siehe Rückseite</w:t>
      </w:r>
    </w:p>
    <w:p w14:paraId="577E3AB6" w14:textId="4D360D69" w:rsidR="00ED5A67" w:rsidRDefault="00D41631" w:rsidP="00A53D2E">
      <w:pPr>
        <w:tabs>
          <w:tab w:val="left" w:pos="3402"/>
          <w:tab w:val="left" w:pos="6804"/>
        </w:tabs>
        <w:rPr>
          <w:rFonts w:ascii="Arial" w:hAnsi="Arial" w:cs="Arial"/>
          <w:sz w:val="32"/>
          <w:szCs w:val="32"/>
          <w:lang w:val="de-DE"/>
        </w:rPr>
      </w:pPr>
      <w:r w:rsidRPr="00D33190">
        <w:rPr>
          <w:rFonts w:ascii="Arial" w:hAnsi="Arial" w:cs="Arial"/>
          <w:sz w:val="32"/>
          <w:szCs w:val="32"/>
          <w:lang w:val="de-DE"/>
        </w:rPr>
        <w:lastRenderedPageBreak/>
        <w:t>Umfrage</w:t>
      </w:r>
      <w:r w:rsidR="0096098D" w:rsidRPr="00D33190">
        <w:rPr>
          <w:rFonts w:ascii="Arial" w:hAnsi="Arial" w:cs="Arial"/>
          <w:sz w:val="32"/>
          <w:szCs w:val="32"/>
          <w:lang w:val="de-DE"/>
        </w:rPr>
        <w:t xml:space="preserve"> an die Mitglieder</w:t>
      </w:r>
      <w:r w:rsidR="00957941">
        <w:rPr>
          <w:rFonts w:ascii="Arial" w:hAnsi="Arial" w:cs="Arial"/>
          <w:sz w:val="32"/>
          <w:szCs w:val="32"/>
          <w:lang w:val="de-DE"/>
        </w:rPr>
        <w:t xml:space="preserve"> </w:t>
      </w:r>
      <w:r w:rsidR="00A96FB1">
        <w:rPr>
          <w:rFonts w:ascii="Arial" w:hAnsi="Arial" w:cs="Arial"/>
          <w:sz w:val="32"/>
          <w:szCs w:val="32"/>
          <w:lang w:val="de-DE"/>
        </w:rPr>
        <w:t>des Turnvereines</w:t>
      </w:r>
      <w:r w:rsidR="00957941">
        <w:rPr>
          <w:rFonts w:ascii="Arial" w:hAnsi="Arial" w:cs="Arial"/>
          <w:sz w:val="32"/>
          <w:szCs w:val="32"/>
          <w:lang w:val="de-DE"/>
        </w:rPr>
        <w:t xml:space="preserve"> Ennetmoos</w:t>
      </w:r>
    </w:p>
    <w:p w14:paraId="234DA073" w14:textId="77777777" w:rsidR="00F95D24" w:rsidRPr="00D33190" w:rsidRDefault="00F95D24" w:rsidP="00A53D2E">
      <w:pPr>
        <w:tabs>
          <w:tab w:val="left" w:pos="3402"/>
          <w:tab w:val="left" w:pos="6804"/>
        </w:tabs>
        <w:rPr>
          <w:rFonts w:ascii="Arial" w:hAnsi="Arial" w:cs="Arial"/>
          <w:sz w:val="32"/>
          <w:szCs w:val="32"/>
          <w:lang w:val="de-DE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96098D" w:rsidRPr="005B3910" w14:paraId="41B6857C" w14:textId="77777777" w:rsidTr="00F95D2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54DB0" w14:textId="24E09B26" w:rsidR="00DB25DD" w:rsidRPr="005B3910" w:rsidRDefault="00DB25DD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 w:rsidRPr="005B3910">
              <w:rPr>
                <w:rFonts w:ascii="Arial" w:hAnsi="Arial" w:cs="Arial"/>
                <w:lang w:val="de-DE"/>
              </w:rPr>
              <w:t xml:space="preserve">Wie ist dein </w:t>
            </w:r>
            <w:r w:rsidR="0024026E">
              <w:rPr>
                <w:rFonts w:ascii="Arial" w:hAnsi="Arial" w:cs="Arial"/>
                <w:lang w:val="de-DE"/>
              </w:rPr>
              <w:t>Wohlb</w:t>
            </w:r>
            <w:r w:rsidRPr="005B3910">
              <w:rPr>
                <w:rFonts w:ascii="Arial" w:hAnsi="Arial" w:cs="Arial"/>
                <w:lang w:val="de-DE"/>
              </w:rPr>
              <w:t>efinden im Verein?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F96581E" w14:textId="77777777" w:rsidR="0096098D" w:rsidRDefault="0096098D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5C857AFC" w14:textId="1DE26BEB" w:rsidR="007E3392" w:rsidRDefault="00953CE6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6F4920">
              <w:rPr>
                <w:rFonts w:ascii="Arial" w:hAnsi="Arial" w:cs="Arial"/>
                <w:lang w:val="de-DE"/>
              </w:rPr>
              <w:t> </w:t>
            </w:r>
            <w:r w:rsidR="006F4920">
              <w:rPr>
                <w:rFonts w:ascii="Arial" w:hAnsi="Arial" w:cs="Arial"/>
                <w:lang w:val="de-DE"/>
              </w:rPr>
              <w:t> </w:t>
            </w:r>
            <w:r w:rsidR="006F4920">
              <w:rPr>
                <w:rFonts w:ascii="Arial" w:hAnsi="Arial" w:cs="Arial"/>
                <w:lang w:val="de-DE"/>
              </w:rPr>
              <w:t> </w:t>
            </w:r>
            <w:r w:rsidR="006F4920">
              <w:rPr>
                <w:rFonts w:ascii="Arial" w:hAnsi="Arial" w:cs="Arial"/>
                <w:lang w:val="de-DE"/>
              </w:rPr>
              <w:t> </w:t>
            </w:r>
            <w:r w:rsidR="006F4920"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  <w:p w14:paraId="427E5D5C" w14:textId="77777777" w:rsidR="007E3392" w:rsidRDefault="007E3392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61117704" w14:textId="77777777" w:rsidR="00DD2657" w:rsidRDefault="00DD2657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7D124A3A" w14:textId="77777777" w:rsidR="00797A38" w:rsidRPr="005B3910" w:rsidRDefault="00797A38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</w:tr>
      <w:tr w:rsidR="0096098D" w:rsidRPr="005B3910" w14:paraId="0B2A7092" w14:textId="77777777" w:rsidTr="00F95D24"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2D89154C" w14:textId="77777777" w:rsidR="00F95D24" w:rsidRDefault="00F95D24" w:rsidP="00F95D24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36167336" w14:textId="29A4ACE2" w:rsidR="002C0438" w:rsidRDefault="00401215" w:rsidP="00F95D24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 w:rsidRPr="005B3910">
              <w:rPr>
                <w:rFonts w:ascii="Arial" w:hAnsi="Arial" w:cs="Arial"/>
                <w:lang w:val="de-DE"/>
              </w:rPr>
              <w:t xml:space="preserve">Erfüllt der Verein deine </w:t>
            </w:r>
            <w:r w:rsidR="009D116E" w:rsidRPr="005B3910">
              <w:rPr>
                <w:rFonts w:ascii="Arial" w:hAnsi="Arial" w:cs="Arial"/>
                <w:lang w:val="de-DE"/>
              </w:rPr>
              <w:t>Erwart</w:t>
            </w:r>
            <w:r w:rsidR="006C39BE" w:rsidRPr="005B3910">
              <w:rPr>
                <w:rFonts w:ascii="Arial" w:hAnsi="Arial" w:cs="Arial"/>
                <w:lang w:val="de-DE"/>
              </w:rPr>
              <w:t>ungen?</w:t>
            </w:r>
          </w:p>
          <w:p w14:paraId="17153928" w14:textId="1415185D" w:rsidR="00F95D24" w:rsidRPr="005B3910" w:rsidRDefault="00F95D24" w:rsidP="00F95D24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43E7565" w14:textId="3C6BC1D1" w:rsidR="00F95D24" w:rsidRPr="005B3910" w:rsidRDefault="00F95D24" w:rsidP="00F95D24">
            <w:pPr>
              <w:tabs>
                <w:tab w:val="left" w:pos="2306"/>
                <w:tab w:val="left" w:pos="3402"/>
                <w:tab w:val="left" w:pos="6804"/>
              </w:tabs>
              <w:ind w:left="60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F4920">
              <w:rPr>
                <w:rFonts w:ascii="Arial" w:hAnsi="Arial" w:cs="Arial"/>
                <w:lang w:val="de-DE"/>
              </w:rPr>
            </w:r>
            <w:r w:rsidR="00000000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1"/>
            <w:r>
              <w:rPr>
                <w:rFonts w:ascii="Arial" w:hAnsi="Arial" w:cs="Arial"/>
                <w:lang w:val="de-DE"/>
              </w:rPr>
              <w:t xml:space="preserve"> ja</w:t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de-DE"/>
              </w:rPr>
            </w:r>
            <w:r w:rsidR="00000000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"/>
            <w:r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ED676D" w:rsidRPr="005B3910" w14:paraId="1063DD7F" w14:textId="77777777" w:rsidTr="00F95D24">
        <w:tc>
          <w:tcPr>
            <w:tcW w:w="4531" w:type="dxa"/>
            <w:vAlign w:val="center"/>
          </w:tcPr>
          <w:p w14:paraId="5E7E085A" w14:textId="77777777" w:rsidR="00ED676D" w:rsidRDefault="00ED676D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 w:rsidRPr="005B3910">
              <w:rPr>
                <w:rFonts w:ascii="Arial" w:hAnsi="Arial" w:cs="Arial"/>
                <w:lang w:val="de-DE"/>
              </w:rPr>
              <w:t>Wenn nein</w:t>
            </w:r>
            <w:r w:rsidR="0024026E">
              <w:rPr>
                <w:rFonts w:ascii="Arial" w:hAnsi="Arial" w:cs="Arial"/>
                <w:lang w:val="de-DE"/>
              </w:rPr>
              <w:t>,</w:t>
            </w:r>
            <w:r w:rsidRPr="005B3910">
              <w:rPr>
                <w:rFonts w:ascii="Arial" w:hAnsi="Arial" w:cs="Arial"/>
                <w:lang w:val="de-DE"/>
              </w:rPr>
              <w:t xml:space="preserve"> warum nicht?</w:t>
            </w:r>
          </w:p>
          <w:p w14:paraId="3327A935" w14:textId="6CFF509B" w:rsidR="0092534F" w:rsidRPr="005B3910" w:rsidRDefault="0092534F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Gibt es Änderungsvorschläge?</w:t>
            </w:r>
          </w:p>
        </w:tc>
        <w:tc>
          <w:tcPr>
            <w:tcW w:w="4820" w:type="dxa"/>
          </w:tcPr>
          <w:p w14:paraId="22753571" w14:textId="77777777" w:rsidR="00ED676D" w:rsidRDefault="00ED676D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5E2C8ABB" w14:textId="77777777" w:rsidR="00953CE6" w:rsidRDefault="00953CE6" w:rsidP="00953CE6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14:paraId="4A66415C" w14:textId="77777777" w:rsidR="00DD2657" w:rsidRDefault="00DD2657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55A66200" w14:textId="77777777" w:rsidR="00DD2657" w:rsidRDefault="00DD2657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13932E4C" w14:textId="77777777" w:rsidR="00797A38" w:rsidRPr="005B3910" w:rsidRDefault="00797A38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</w:tr>
      <w:tr w:rsidR="00C1038C" w:rsidRPr="005B3910" w14:paraId="5C99BC2D" w14:textId="77777777" w:rsidTr="00F95D24">
        <w:tc>
          <w:tcPr>
            <w:tcW w:w="4531" w:type="dxa"/>
            <w:vAlign w:val="center"/>
          </w:tcPr>
          <w:p w14:paraId="293714D1" w14:textId="77777777" w:rsidR="00F95D24" w:rsidRDefault="00F95D24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</w:rPr>
            </w:pPr>
          </w:p>
          <w:p w14:paraId="29C4DC8D" w14:textId="7F02CB1D" w:rsidR="00C1038C" w:rsidRDefault="00C1038C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 jetzt hat der TVE am Musikkonzert der BME und der Älperchilbi </w:t>
            </w:r>
            <w:r w:rsidR="00012A51">
              <w:rPr>
                <w:rFonts w:ascii="Arial" w:hAnsi="Arial" w:cs="Arial"/>
              </w:rPr>
              <w:t xml:space="preserve">Stans </w:t>
            </w:r>
            <w:r>
              <w:rPr>
                <w:rFonts w:ascii="Arial" w:hAnsi="Arial" w:cs="Arial"/>
              </w:rPr>
              <w:t>gearbeitet.</w:t>
            </w:r>
            <w:r w:rsidR="0064307B">
              <w:rPr>
                <w:rFonts w:ascii="Arial" w:hAnsi="Arial" w:cs="Arial"/>
              </w:rPr>
              <w:t xml:space="preserve"> </w:t>
            </w:r>
          </w:p>
          <w:p w14:paraId="78E59788" w14:textId="77777777" w:rsidR="00844CD4" w:rsidRDefault="00844CD4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Bist du bereit dich weiterhin an den zwei Anlässen </w:t>
            </w:r>
            <w:r w:rsidR="002A0AAE">
              <w:rPr>
                <w:rFonts w:ascii="Arial" w:hAnsi="Arial" w:cs="Arial"/>
                <w:lang w:val="de-DE"/>
              </w:rPr>
              <w:t>einzusetzen</w:t>
            </w:r>
            <w:r>
              <w:rPr>
                <w:rFonts w:ascii="Arial" w:hAnsi="Arial" w:cs="Arial"/>
                <w:lang w:val="de-DE"/>
              </w:rPr>
              <w:t>?</w:t>
            </w:r>
          </w:p>
          <w:p w14:paraId="762D5273" w14:textId="55D97FB8" w:rsidR="00F95D24" w:rsidRPr="005B3910" w:rsidRDefault="00F95D24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4820" w:type="dxa"/>
            <w:vAlign w:val="center"/>
          </w:tcPr>
          <w:p w14:paraId="43C0F592" w14:textId="139BC53D" w:rsidR="00A53D2E" w:rsidRPr="005B3910" w:rsidRDefault="00A53D2E" w:rsidP="00F95D24">
            <w:pPr>
              <w:tabs>
                <w:tab w:val="left" w:pos="2306"/>
                <w:tab w:val="left" w:pos="6804"/>
              </w:tabs>
              <w:ind w:left="60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de-DE"/>
              </w:rPr>
            </w:r>
            <w:r w:rsidR="00000000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r>
              <w:rPr>
                <w:rFonts w:ascii="Arial" w:hAnsi="Arial" w:cs="Arial"/>
                <w:lang w:val="de-DE"/>
              </w:rPr>
              <w:t xml:space="preserve"> ja</w:t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de-DE"/>
              </w:rPr>
            </w:r>
            <w:r w:rsidR="00000000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r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C1038C" w:rsidRPr="005B3910" w14:paraId="7510069B" w14:textId="77777777" w:rsidTr="00F95D24">
        <w:tc>
          <w:tcPr>
            <w:tcW w:w="4531" w:type="dxa"/>
            <w:vAlign w:val="center"/>
          </w:tcPr>
          <w:p w14:paraId="1ED14BF3" w14:textId="37D520D3" w:rsidR="00C1038C" w:rsidRPr="005B3910" w:rsidRDefault="00715C87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</w:rPr>
            </w:pPr>
            <w:r w:rsidRPr="005B3910">
              <w:rPr>
                <w:rFonts w:ascii="Arial" w:hAnsi="Arial" w:cs="Arial"/>
                <w:lang w:val="de-DE"/>
              </w:rPr>
              <w:t>Wenn nein, aus welchem Grund</w:t>
            </w:r>
            <w:r w:rsidR="00DD2657">
              <w:rPr>
                <w:rFonts w:ascii="Arial" w:hAnsi="Arial" w:cs="Arial"/>
                <w:lang w:val="de-DE"/>
              </w:rPr>
              <w:t xml:space="preserve"> nicht</w:t>
            </w:r>
            <w:r w:rsidRPr="005B3910">
              <w:rPr>
                <w:rFonts w:ascii="Arial" w:hAnsi="Arial" w:cs="Arial"/>
                <w:lang w:val="de-DE"/>
              </w:rPr>
              <w:t>?</w:t>
            </w:r>
          </w:p>
        </w:tc>
        <w:tc>
          <w:tcPr>
            <w:tcW w:w="4820" w:type="dxa"/>
          </w:tcPr>
          <w:p w14:paraId="06F90461" w14:textId="77777777" w:rsidR="00C1038C" w:rsidRDefault="00C1038C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6DD318C6" w14:textId="77777777" w:rsidR="00953CE6" w:rsidRDefault="00953CE6" w:rsidP="00953CE6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14:paraId="72CBF559" w14:textId="77777777" w:rsidR="00DD2657" w:rsidRDefault="00DD2657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0AF3D1D1" w14:textId="77777777" w:rsidR="00DD2657" w:rsidRDefault="00DD2657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5E5B7122" w14:textId="77777777" w:rsidR="0047161E" w:rsidRPr="005B3910" w:rsidRDefault="0047161E" w:rsidP="00A53D2E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</w:tr>
      <w:tr w:rsidR="00DD2657" w:rsidRPr="005B3910" w14:paraId="3399EFCF" w14:textId="77777777" w:rsidTr="00F95D24">
        <w:tc>
          <w:tcPr>
            <w:tcW w:w="4531" w:type="dxa"/>
            <w:vAlign w:val="center"/>
          </w:tcPr>
          <w:p w14:paraId="14CC0D93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49E6FF8A" w14:textId="7EC09810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 w:rsidRPr="005B3910">
              <w:rPr>
                <w:rFonts w:ascii="Arial" w:hAnsi="Arial" w:cs="Arial"/>
                <w:lang w:val="de-DE"/>
              </w:rPr>
              <w:t xml:space="preserve">Was hast du für Vorschläge, um </w:t>
            </w:r>
            <w:r>
              <w:rPr>
                <w:rFonts w:ascii="Arial" w:hAnsi="Arial" w:cs="Arial"/>
                <w:lang w:val="de-DE"/>
              </w:rPr>
              <w:t>unsere</w:t>
            </w:r>
            <w:r w:rsidRPr="005B3910">
              <w:rPr>
                <w:rFonts w:ascii="Arial" w:hAnsi="Arial" w:cs="Arial"/>
                <w:lang w:val="de-DE"/>
              </w:rPr>
              <w:t xml:space="preserve"> Kasse aufzubessern?</w:t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  <w:p w14:paraId="10D4F7E5" w14:textId="12B06980" w:rsidR="00DD2657" w:rsidRPr="005B3910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4820" w:type="dxa"/>
          </w:tcPr>
          <w:p w14:paraId="1340C47F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566A52E6" w14:textId="77777777" w:rsidR="00953CE6" w:rsidRDefault="00953CE6" w:rsidP="00953CE6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14:paraId="58A46D0E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36F8A03B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5536D518" w14:textId="77777777" w:rsidR="00DD2657" w:rsidRPr="005B3910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</w:tr>
      <w:tr w:rsidR="00DD2657" w:rsidRPr="005B3910" w14:paraId="3EE02534" w14:textId="77777777" w:rsidTr="00F95D24">
        <w:tc>
          <w:tcPr>
            <w:tcW w:w="4531" w:type="dxa"/>
            <w:vAlign w:val="center"/>
          </w:tcPr>
          <w:p w14:paraId="45417F24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23BB3475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 w:rsidRPr="005B3910">
              <w:rPr>
                <w:rFonts w:ascii="Arial" w:hAnsi="Arial" w:cs="Arial"/>
                <w:lang w:val="de-DE"/>
              </w:rPr>
              <w:t>Bist du bereit dich im Vorstand oder als Leiter:in zu engagieren?</w:t>
            </w:r>
          </w:p>
          <w:p w14:paraId="0945B9A2" w14:textId="3DE64067" w:rsidR="00DD2657" w:rsidRPr="005B3910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4820" w:type="dxa"/>
            <w:vAlign w:val="center"/>
          </w:tcPr>
          <w:p w14:paraId="52EF3C10" w14:textId="5F4ACB73" w:rsidR="00DD2657" w:rsidRPr="005B3910" w:rsidRDefault="00DD2657" w:rsidP="00DD2657">
            <w:pPr>
              <w:tabs>
                <w:tab w:val="left" w:pos="2306"/>
                <w:tab w:val="left" w:pos="6804"/>
              </w:tabs>
              <w:ind w:left="60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53CE6">
              <w:rPr>
                <w:rFonts w:ascii="Arial" w:hAnsi="Arial" w:cs="Arial"/>
                <w:lang w:val="de-DE"/>
              </w:rPr>
            </w:r>
            <w:r w:rsidR="00000000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r>
              <w:rPr>
                <w:rFonts w:ascii="Arial" w:hAnsi="Arial" w:cs="Arial"/>
                <w:lang w:val="de-DE"/>
              </w:rPr>
              <w:t xml:space="preserve"> ja</w:t>
            </w:r>
            <w:r>
              <w:rPr>
                <w:rFonts w:ascii="Arial" w:hAnsi="Arial" w:cs="Arial"/>
                <w:lang w:val="de-DE"/>
              </w:rPr>
              <w:tab/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de-DE"/>
              </w:rPr>
            </w:r>
            <w:r w:rsidR="00000000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r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DD2657" w:rsidRPr="005B3910" w14:paraId="6CF3C301" w14:textId="77777777" w:rsidTr="00F95D24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8000B3E" w14:textId="64CCC783" w:rsidR="00DD2657" w:rsidRPr="005B3910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 w:rsidRPr="005B3910">
              <w:rPr>
                <w:rFonts w:ascii="Arial" w:hAnsi="Arial" w:cs="Arial"/>
                <w:lang w:val="de-DE"/>
              </w:rPr>
              <w:t>Gibt es persönliche Stärken, die du gerne einbringen möchtest?</w:t>
            </w:r>
            <w:r>
              <w:rPr>
                <w:rFonts w:ascii="Arial" w:hAnsi="Arial" w:cs="Arial"/>
                <w:lang w:val="de-DE"/>
              </w:rPr>
              <w:t xml:space="preserve"> Wenn ja, welche?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83E2965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47FB1BD8" w14:textId="77777777" w:rsidR="00953CE6" w:rsidRDefault="00953CE6" w:rsidP="00953CE6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14:paraId="41A57B53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0D427EEE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74BC0AB5" w14:textId="77777777" w:rsidR="00DD2657" w:rsidRPr="005B3910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</w:tr>
      <w:tr w:rsidR="00DD2657" w:rsidRPr="005B3910" w14:paraId="482D47D2" w14:textId="77777777" w:rsidTr="00F95D2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59AC0" w14:textId="7BD11194" w:rsidR="00DD2657" w:rsidRPr="005B3910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 w:rsidRPr="005B3910">
              <w:rPr>
                <w:rFonts w:ascii="Arial" w:hAnsi="Arial" w:cs="Arial"/>
                <w:lang w:val="de-DE"/>
              </w:rPr>
              <w:t>Was möchtest du noch mitteilen?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A0C4DC4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07680297" w14:textId="77777777" w:rsidR="00953CE6" w:rsidRDefault="00953CE6" w:rsidP="00953CE6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14:paraId="04DB1BB8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2C1870D3" w14:textId="77777777" w:rsidR="00DD2657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  <w:p w14:paraId="4E8E67B4" w14:textId="77777777" w:rsidR="00DD2657" w:rsidRPr="005B3910" w:rsidRDefault="00DD2657" w:rsidP="00DD2657">
            <w:pPr>
              <w:tabs>
                <w:tab w:val="left" w:pos="3402"/>
                <w:tab w:val="left" w:pos="6804"/>
              </w:tabs>
              <w:rPr>
                <w:rFonts w:ascii="Arial" w:hAnsi="Arial" w:cs="Arial"/>
                <w:lang w:val="de-DE"/>
              </w:rPr>
            </w:pPr>
          </w:p>
        </w:tc>
      </w:tr>
    </w:tbl>
    <w:p w14:paraId="42BACEE2" w14:textId="62E21CF6" w:rsidR="0096098D" w:rsidRDefault="00B01504" w:rsidP="00A53D2E">
      <w:pPr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14:paraId="76575974" w14:textId="5A343191" w:rsidR="007B3E7E" w:rsidRDefault="00C52DE3" w:rsidP="00A53D2E">
      <w:pPr>
        <w:tabs>
          <w:tab w:val="lef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Name freiwillig</w:t>
      </w:r>
    </w:p>
    <w:p w14:paraId="540961EA" w14:textId="06C2A040" w:rsidR="00A53D2E" w:rsidRPr="005B3910" w:rsidRDefault="00A53D2E" w:rsidP="00A53D2E">
      <w:pPr>
        <w:tabs>
          <w:tab w:val="left" w:leader="dot" w:pos="3402"/>
          <w:tab w:val="left" w:pos="680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sectPr w:rsidR="00A53D2E" w:rsidRPr="005B391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E074" w14:textId="77777777" w:rsidR="00DE2415" w:rsidRDefault="00DE2415" w:rsidP="00EF072E">
      <w:pPr>
        <w:spacing w:after="0" w:line="240" w:lineRule="auto"/>
      </w:pPr>
      <w:r>
        <w:separator/>
      </w:r>
    </w:p>
  </w:endnote>
  <w:endnote w:type="continuationSeparator" w:id="0">
    <w:p w14:paraId="53F15B3A" w14:textId="77777777" w:rsidR="00DE2415" w:rsidRDefault="00DE2415" w:rsidP="00EF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4E5D" w14:textId="27374AFE" w:rsidR="00EF072E" w:rsidRPr="004632E4" w:rsidRDefault="00EF072E">
    <w:pPr>
      <w:pStyle w:val="Fuzeile"/>
      <w:rPr>
        <w:rFonts w:ascii="Arial" w:hAnsi="Arial" w:cs="Arial"/>
        <w:lang w:val="de-DE"/>
      </w:rPr>
    </w:pPr>
    <w:r w:rsidRPr="004632E4">
      <w:rPr>
        <w:rFonts w:ascii="Arial" w:hAnsi="Arial" w:cs="Arial"/>
        <w:lang w:val="de-DE"/>
      </w:rPr>
      <w:t>TV Ennetmoos, Präsidentin Rosalie Barmettler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98C2" w14:textId="77777777" w:rsidR="00DE2415" w:rsidRDefault="00DE2415" w:rsidP="00EF072E">
      <w:pPr>
        <w:spacing w:after="0" w:line="240" w:lineRule="auto"/>
      </w:pPr>
      <w:r>
        <w:separator/>
      </w:r>
    </w:p>
  </w:footnote>
  <w:footnote w:type="continuationSeparator" w:id="0">
    <w:p w14:paraId="3BA3129E" w14:textId="77777777" w:rsidR="00DE2415" w:rsidRDefault="00DE2415" w:rsidP="00EF0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B1"/>
    <w:rsid w:val="00012A51"/>
    <w:rsid w:val="00022AE7"/>
    <w:rsid w:val="0002504C"/>
    <w:rsid w:val="0003529E"/>
    <w:rsid w:val="00045E04"/>
    <w:rsid w:val="000473F2"/>
    <w:rsid w:val="0006202F"/>
    <w:rsid w:val="0006324C"/>
    <w:rsid w:val="0006372D"/>
    <w:rsid w:val="000663DF"/>
    <w:rsid w:val="000809D4"/>
    <w:rsid w:val="000861C8"/>
    <w:rsid w:val="000A0E8C"/>
    <w:rsid w:val="000A5889"/>
    <w:rsid w:val="000B026B"/>
    <w:rsid w:val="000C22E3"/>
    <w:rsid w:val="000F169F"/>
    <w:rsid w:val="001032AC"/>
    <w:rsid w:val="0012038C"/>
    <w:rsid w:val="001269E9"/>
    <w:rsid w:val="00145257"/>
    <w:rsid w:val="001A40DE"/>
    <w:rsid w:val="001A5B17"/>
    <w:rsid w:val="001D031E"/>
    <w:rsid w:val="001D0A7F"/>
    <w:rsid w:val="001D7993"/>
    <w:rsid w:val="001E2881"/>
    <w:rsid w:val="001E2CEE"/>
    <w:rsid w:val="001E5B28"/>
    <w:rsid w:val="001F1FDF"/>
    <w:rsid w:val="002008BA"/>
    <w:rsid w:val="002028AE"/>
    <w:rsid w:val="00211C62"/>
    <w:rsid w:val="00212134"/>
    <w:rsid w:val="0024026E"/>
    <w:rsid w:val="00253F04"/>
    <w:rsid w:val="00256596"/>
    <w:rsid w:val="00257A06"/>
    <w:rsid w:val="0027520B"/>
    <w:rsid w:val="00275553"/>
    <w:rsid w:val="002777BB"/>
    <w:rsid w:val="0028425A"/>
    <w:rsid w:val="00285306"/>
    <w:rsid w:val="00297D43"/>
    <w:rsid w:val="002A0AAE"/>
    <w:rsid w:val="002B2502"/>
    <w:rsid w:val="002C0438"/>
    <w:rsid w:val="002C1C83"/>
    <w:rsid w:val="002E3D12"/>
    <w:rsid w:val="002E4455"/>
    <w:rsid w:val="00317541"/>
    <w:rsid w:val="00336165"/>
    <w:rsid w:val="00367906"/>
    <w:rsid w:val="00367D8A"/>
    <w:rsid w:val="0037546B"/>
    <w:rsid w:val="003B278E"/>
    <w:rsid w:val="003C40EB"/>
    <w:rsid w:val="003C747A"/>
    <w:rsid w:val="003D2981"/>
    <w:rsid w:val="003E7209"/>
    <w:rsid w:val="00401215"/>
    <w:rsid w:val="00404DF6"/>
    <w:rsid w:val="00405B7F"/>
    <w:rsid w:val="004148B9"/>
    <w:rsid w:val="00416B1D"/>
    <w:rsid w:val="004229A6"/>
    <w:rsid w:val="00432726"/>
    <w:rsid w:val="0043371A"/>
    <w:rsid w:val="004632E4"/>
    <w:rsid w:val="00464680"/>
    <w:rsid w:val="0047161E"/>
    <w:rsid w:val="0047287F"/>
    <w:rsid w:val="00482FAD"/>
    <w:rsid w:val="00485A63"/>
    <w:rsid w:val="0049280A"/>
    <w:rsid w:val="00492AA6"/>
    <w:rsid w:val="00492B43"/>
    <w:rsid w:val="004A0684"/>
    <w:rsid w:val="004B179C"/>
    <w:rsid w:val="004C0A39"/>
    <w:rsid w:val="004C74AB"/>
    <w:rsid w:val="004D3246"/>
    <w:rsid w:val="004D3C12"/>
    <w:rsid w:val="004E4149"/>
    <w:rsid w:val="004F3667"/>
    <w:rsid w:val="0050036D"/>
    <w:rsid w:val="0050496C"/>
    <w:rsid w:val="0052459D"/>
    <w:rsid w:val="00531116"/>
    <w:rsid w:val="00545927"/>
    <w:rsid w:val="00557D37"/>
    <w:rsid w:val="00560AB1"/>
    <w:rsid w:val="00562199"/>
    <w:rsid w:val="005722C6"/>
    <w:rsid w:val="0058566B"/>
    <w:rsid w:val="00590C60"/>
    <w:rsid w:val="00591493"/>
    <w:rsid w:val="005A06C0"/>
    <w:rsid w:val="005B3910"/>
    <w:rsid w:val="005C17E8"/>
    <w:rsid w:val="005C7B74"/>
    <w:rsid w:val="005E429B"/>
    <w:rsid w:val="00602277"/>
    <w:rsid w:val="006042DC"/>
    <w:rsid w:val="0064307B"/>
    <w:rsid w:val="00644190"/>
    <w:rsid w:val="00645ED5"/>
    <w:rsid w:val="006534C6"/>
    <w:rsid w:val="00655E87"/>
    <w:rsid w:val="0065640E"/>
    <w:rsid w:val="00671129"/>
    <w:rsid w:val="006733DB"/>
    <w:rsid w:val="00680CFB"/>
    <w:rsid w:val="00683787"/>
    <w:rsid w:val="00694626"/>
    <w:rsid w:val="00696532"/>
    <w:rsid w:val="006B6C0C"/>
    <w:rsid w:val="006C087F"/>
    <w:rsid w:val="006C39BE"/>
    <w:rsid w:val="006C79E8"/>
    <w:rsid w:val="006D1242"/>
    <w:rsid w:val="006F4920"/>
    <w:rsid w:val="00715C87"/>
    <w:rsid w:val="0075637D"/>
    <w:rsid w:val="00772CEA"/>
    <w:rsid w:val="00795050"/>
    <w:rsid w:val="00797A38"/>
    <w:rsid w:val="007A4596"/>
    <w:rsid w:val="007A623E"/>
    <w:rsid w:val="007A6962"/>
    <w:rsid w:val="007B3E7E"/>
    <w:rsid w:val="007B72F1"/>
    <w:rsid w:val="007C35FC"/>
    <w:rsid w:val="007C784D"/>
    <w:rsid w:val="007D2036"/>
    <w:rsid w:val="007D4C5E"/>
    <w:rsid w:val="007E3392"/>
    <w:rsid w:val="007E44F4"/>
    <w:rsid w:val="007F00D1"/>
    <w:rsid w:val="007F7DE1"/>
    <w:rsid w:val="0081219A"/>
    <w:rsid w:val="00823B60"/>
    <w:rsid w:val="00827226"/>
    <w:rsid w:val="00836AFE"/>
    <w:rsid w:val="00841024"/>
    <w:rsid w:val="00844CD4"/>
    <w:rsid w:val="00872F54"/>
    <w:rsid w:val="0088179A"/>
    <w:rsid w:val="00890C1A"/>
    <w:rsid w:val="00890F8B"/>
    <w:rsid w:val="008912C8"/>
    <w:rsid w:val="008A130D"/>
    <w:rsid w:val="008A7D76"/>
    <w:rsid w:val="008B3257"/>
    <w:rsid w:val="008E4116"/>
    <w:rsid w:val="008E6C49"/>
    <w:rsid w:val="008F4582"/>
    <w:rsid w:val="008F5085"/>
    <w:rsid w:val="008F53F5"/>
    <w:rsid w:val="00905C6A"/>
    <w:rsid w:val="00913678"/>
    <w:rsid w:val="00920D1C"/>
    <w:rsid w:val="0092534F"/>
    <w:rsid w:val="00936A7F"/>
    <w:rsid w:val="00947629"/>
    <w:rsid w:val="00953CE6"/>
    <w:rsid w:val="00957941"/>
    <w:rsid w:val="00957F5C"/>
    <w:rsid w:val="0096098D"/>
    <w:rsid w:val="00980E55"/>
    <w:rsid w:val="0098309D"/>
    <w:rsid w:val="00983618"/>
    <w:rsid w:val="00985926"/>
    <w:rsid w:val="00993830"/>
    <w:rsid w:val="009C72BA"/>
    <w:rsid w:val="009D116E"/>
    <w:rsid w:val="009D36B8"/>
    <w:rsid w:val="009D4A37"/>
    <w:rsid w:val="009F0661"/>
    <w:rsid w:val="00A11093"/>
    <w:rsid w:val="00A20C4A"/>
    <w:rsid w:val="00A27053"/>
    <w:rsid w:val="00A53D2E"/>
    <w:rsid w:val="00A566B2"/>
    <w:rsid w:val="00A7050D"/>
    <w:rsid w:val="00A85E49"/>
    <w:rsid w:val="00A860EB"/>
    <w:rsid w:val="00A8750C"/>
    <w:rsid w:val="00A90128"/>
    <w:rsid w:val="00A96FB1"/>
    <w:rsid w:val="00AA7009"/>
    <w:rsid w:val="00AB0CD5"/>
    <w:rsid w:val="00AB167C"/>
    <w:rsid w:val="00AC624F"/>
    <w:rsid w:val="00AD5C6E"/>
    <w:rsid w:val="00AE7238"/>
    <w:rsid w:val="00AF304E"/>
    <w:rsid w:val="00AF782A"/>
    <w:rsid w:val="00B01504"/>
    <w:rsid w:val="00B05830"/>
    <w:rsid w:val="00B05D02"/>
    <w:rsid w:val="00B0689E"/>
    <w:rsid w:val="00B06CD5"/>
    <w:rsid w:val="00B26605"/>
    <w:rsid w:val="00B34FE4"/>
    <w:rsid w:val="00B3549C"/>
    <w:rsid w:val="00B4270C"/>
    <w:rsid w:val="00B51F08"/>
    <w:rsid w:val="00B54C2D"/>
    <w:rsid w:val="00B67999"/>
    <w:rsid w:val="00B76AEA"/>
    <w:rsid w:val="00B774EC"/>
    <w:rsid w:val="00B92736"/>
    <w:rsid w:val="00B9540A"/>
    <w:rsid w:val="00BC540B"/>
    <w:rsid w:val="00BE1D09"/>
    <w:rsid w:val="00BE3FD0"/>
    <w:rsid w:val="00BE41D5"/>
    <w:rsid w:val="00BF05D6"/>
    <w:rsid w:val="00C1038C"/>
    <w:rsid w:val="00C4168D"/>
    <w:rsid w:val="00C52DE3"/>
    <w:rsid w:val="00C70162"/>
    <w:rsid w:val="00C829F5"/>
    <w:rsid w:val="00C87DD5"/>
    <w:rsid w:val="00CA4FA1"/>
    <w:rsid w:val="00CD4D2E"/>
    <w:rsid w:val="00CD5879"/>
    <w:rsid w:val="00CE1CC0"/>
    <w:rsid w:val="00CE36B4"/>
    <w:rsid w:val="00CE55FB"/>
    <w:rsid w:val="00CF3964"/>
    <w:rsid w:val="00D1621E"/>
    <w:rsid w:val="00D22062"/>
    <w:rsid w:val="00D24FCA"/>
    <w:rsid w:val="00D33190"/>
    <w:rsid w:val="00D41631"/>
    <w:rsid w:val="00D45331"/>
    <w:rsid w:val="00D470EC"/>
    <w:rsid w:val="00D61D28"/>
    <w:rsid w:val="00D815EE"/>
    <w:rsid w:val="00D976E1"/>
    <w:rsid w:val="00DA6F11"/>
    <w:rsid w:val="00DB25DD"/>
    <w:rsid w:val="00DB31AA"/>
    <w:rsid w:val="00DD20FF"/>
    <w:rsid w:val="00DD2657"/>
    <w:rsid w:val="00DE2415"/>
    <w:rsid w:val="00DE4043"/>
    <w:rsid w:val="00DF5F66"/>
    <w:rsid w:val="00E0628C"/>
    <w:rsid w:val="00E23AEA"/>
    <w:rsid w:val="00E608E7"/>
    <w:rsid w:val="00E65224"/>
    <w:rsid w:val="00E67829"/>
    <w:rsid w:val="00E8652D"/>
    <w:rsid w:val="00E93029"/>
    <w:rsid w:val="00ED080B"/>
    <w:rsid w:val="00ED57B1"/>
    <w:rsid w:val="00ED5A67"/>
    <w:rsid w:val="00ED676D"/>
    <w:rsid w:val="00EF072E"/>
    <w:rsid w:val="00EF4118"/>
    <w:rsid w:val="00EF7B9A"/>
    <w:rsid w:val="00F1306C"/>
    <w:rsid w:val="00F178A3"/>
    <w:rsid w:val="00F30DEA"/>
    <w:rsid w:val="00F47056"/>
    <w:rsid w:val="00F61258"/>
    <w:rsid w:val="00F66AB5"/>
    <w:rsid w:val="00F82C02"/>
    <w:rsid w:val="00F87783"/>
    <w:rsid w:val="00F95D24"/>
    <w:rsid w:val="00FB07E6"/>
    <w:rsid w:val="00FB21FD"/>
    <w:rsid w:val="00FC66B1"/>
    <w:rsid w:val="00FC7C79"/>
    <w:rsid w:val="00FD4967"/>
    <w:rsid w:val="00FE0562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88E96"/>
  <w15:chartTrackingRefBased/>
  <w15:docId w15:val="{242BDC61-9DC3-4C96-9D27-64555991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9653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D20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203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F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72E"/>
  </w:style>
  <w:style w:type="paragraph" w:styleId="Fuzeile">
    <w:name w:val="footer"/>
    <w:basedOn w:val="Standard"/>
    <w:link w:val="FuzeileZchn"/>
    <w:uiPriority w:val="99"/>
    <w:unhideWhenUsed/>
    <w:rsid w:val="00EF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6FD2-6185-43F5-9756-F777C66F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Barmettler</dc:creator>
  <cp:keywords/>
  <dc:description/>
  <cp:lastModifiedBy>Samira Scheuber</cp:lastModifiedBy>
  <cp:revision>6</cp:revision>
  <cp:lastPrinted>2023-09-26T08:33:00Z</cp:lastPrinted>
  <dcterms:created xsi:type="dcterms:W3CDTF">2023-10-14T09:51:00Z</dcterms:created>
  <dcterms:modified xsi:type="dcterms:W3CDTF">2023-10-14T10:09:00Z</dcterms:modified>
</cp:coreProperties>
</file>